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EA" w:rsidRDefault="00472749" w:rsidP="004727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2749">
        <w:rPr>
          <w:b/>
          <w:color w:val="000000"/>
          <w:sz w:val="28"/>
          <w:szCs w:val="28"/>
        </w:rPr>
        <w:t xml:space="preserve">Визитная карточка </w:t>
      </w:r>
    </w:p>
    <w:p w:rsidR="005502EA" w:rsidRDefault="005502EA" w:rsidP="004727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Зубковой Лилии Олеговны, </w:t>
      </w:r>
    </w:p>
    <w:p w:rsidR="00472749" w:rsidRPr="00472749" w:rsidRDefault="005502EA" w:rsidP="004727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воспитателя МАДОУ АР детский сад «Сибирячок» </w:t>
      </w:r>
    </w:p>
    <w:p w:rsidR="002A57A6" w:rsidRPr="005502EA" w:rsidRDefault="002A57A6" w:rsidP="0047274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72749">
        <w:rPr>
          <w:color w:val="000000"/>
          <w:sz w:val="28"/>
          <w:szCs w:val="28"/>
        </w:rPr>
        <w:t xml:space="preserve"> </w:t>
      </w:r>
      <w:r w:rsidRPr="005502EA">
        <w:rPr>
          <w:i/>
          <w:color w:val="000000"/>
          <w:sz w:val="28"/>
          <w:szCs w:val="28"/>
        </w:rPr>
        <w:t>Что повлияло на Ваш выбор профессии?</w:t>
      </w:r>
    </w:p>
    <w:p w:rsidR="002D78BD" w:rsidRPr="00472749" w:rsidRDefault="005502EA" w:rsidP="005502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2D78BD" w:rsidRPr="00472749">
        <w:rPr>
          <w:color w:val="000000"/>
          <w:sz w:val="28"/>
          <w:szCs w:val="28"/>
        </w:rPr>
        <w:t>Однажды придя в детский сад, за своим младшим братом и увидев, как в группе всё так по-детски обставлено – эти мале</w:t>
      </w:r>
      <w:r w:rsidR="00472749">
        <w:rPr>
          <w:color w:val="000000"/>
          <w:sz w:val="28"/>
          <w:szCs w:val="28"/>
        </w:rPr>
        <w:t>нькие столики, стульчики, посуд</w:t>
      </w:r>
      <w:r>
        <w:rPr>
          <w:color w:val="000000"/>
          <w:sz w:val="28"/>
          <w:szCs w:val="28"/>
        </w:rPr>
        <w:t>а</w:t>
      </w:r>
      <w:r w:rsidR="002D78BD" w:rsidRPr="00472749">
        <w:rPr>
          <w:color w:val="000000"/>
          <w:sz w:val="28"/>
          <w:szCs w:val="28"/>
        </w:rPr>
        <w:t>, в гру</w:t>
      </w:r>
      <w:r>
        <w:rPr>
          <w:color w:val="000000"/>
          <w:sz w:val="28"/>
          <w:szCs w:val="28"/>
        </w:rPr>
        <w:t>ппе стоит одна воспитательница, а</w:t>
      </w:r>
      <w:r w:rsidR="002D78BD" w:rsidRPr="00472749">
        <w:rPr>
          <w:color w:val="000000"/>
          <w:sz w:val="28"/>
          <w:szCs w:val="28"/>
        </w:rPr>
        <w:t xml:space="preserve"> вокруг много маленьких деток, которые под присмотром играют в разные виды деятельности…я поняла – это то самое</w:t>
      </w:r>
      <w:r w:rsidR="00B760EA" w:rsidRPr="00472749">
        <w:rPr>
          <w:color w:val="000000"/>
          <w:sz w:val="28"/>
          <w:szCs w:val="28"/>
        </w:rPr>
        <w:t xml:space="preserve"> место</w:t>
      </w:r>
      <w:r w:rsidR="002D78BD" w:rsidRPr="00472749">
        <w:rPr>
          <w:color w:val="000000"/>
          <w:sz w:val="28"/>
          <w:szCs w:val="28"/>
        </w:rPr>
        <w:t>, где я хотела бы быть каждый день.</w:t>
      </w:r>
      <w:proofErr w:type="gramEnd"/>
      <w:r w:rsidR="002D78BD" w:rsidRPr="00472749">
        <w:rPr>
          <w:color w:val="000000"/>
          <w:sz w:val="28"/>
          <w:szCs w:val="28"/>
        </w:rPr>
        <w:t xml:space="preserve"> Видеть улыбки детей, </w:t>
      </w:r>
      <w:proofErr w:type="gramStart"/>
      <w:r w:rsidR="002D78BD" w:rsidRPr="00472749">
        <w:rPr>
          <w:color w:val="000000"/>
          <w:sz w:val="28"/>
          <w:szCs w:val="28"/>
        </w:rPr>
        <w:t>помогать им развиваться</w:t>
      </w:r>
      <w:proofErr w:type="gramEnd"/>
      <w:r>
        <w:rPr>
          <w:color w:val="000000"/>
          <w:sz w:val="28"/>
          <w:szCs w:val="28"/>
        </w:rPr>
        <w:t>,</w:t>
      </w:r>
      <w:r w:rsidR="002D78BD" w:rsidRPr="00472749">
        <w:rPr>
          <w:color w:val="000000"/>
          <w:sz w:val="28"/>
          <w:szCs w:val="28"/>
        </w:rPr>
        <w:t xml:space="preserve"> и наблюдать</w:t>
      </w:r>
      <w:r>
        <w:rPr>
          <w:color w:val="000000"/>
          <w:sz w:val="28"/>
          <w:szCs w:val="28"/>
        </w:rPr>
        <w:t>,</w:t>
      </w:r>
      <w:r w:rsidR="002D78BD" w:rsidRPr="00472749">
        <w:rPr>
          <w:color w:val="000000"/>
          <w:sz w:val="28"/>
          <w:szCs w:val="28"/>
        </w:rPr>
        <w:t xml:space="preserve"> как из совсем маленьких деток, во взросл</w:t>
      </w:r>
      <w:r w:rsidR="00ED45D9" w:rsidRPr="00472749">
        <w:rPr>
          <w:color w:val="000000"/>
          <w:sz w:val="28"/>
          <w:szCs w:val="28"/>
        </w:rPr>
        <w:t>ую жизнь уходят</w:t>
      </w:r>
      <w:r w:rsidR="002D78BD" w:rsidRPr="00472749">
        <w:rPr>
          <w:color w:val="000000"/>
          <w:sz w:val="28"/>
          <w:szCs w:val="28"/>
        </w:rPr>
        <w:t xml:space="preserve"> маленькие взрослые человечки.</w:t>
      </w:r>
    </w:p>
    <w:p w:rsidR="002A57A6" w:rsidRPr="005502EA" w:rsidRDefault="002A57A6" w:rsidP="0047274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502EA">
        <w:rPr>
          <w:i/>
          <w:color w:val="000000"/>
          <w:sz w:val="28"/>
          <w:szCs w:val="28"/>
        </w:rPr>
        <w:t>Что считаете главным в своей работе?</w:t>
      </w:r>
    </w:p>
    <w:p w:rsidR="002D78BD" w:rsidRPr="00472749" w:rsidRDefault="002D78BD" w:rsidP="005502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749">
        <w:rPr>
          <w:color w:val="000000"/>
          <w:sz w:val="28"/>
          <w:szCs w:val="28"/>
        </w:rPr>
        <w:t>Главным в своей работе я считаю – это умение найти индивидуальный подход к каждому ребенку.</w:t>
      </w:r>
      <w:r w:rsidR="00B760EA" w:rsidRPr="00472749">
        <w:rPr>
          <w:color w:val="000000"/>
          <w:sz w:val="28"/>
          <w:szCs w:val="28"/>
        </w:rPr>
        <w:t xml:space="preserve"> Ведь если не будет индивидуального подхода, то не будет и всестороннего развития малышей. А это значит, что выбранная профессия окажется безуспешной.</w:t>
      </w:r>
    </w:p>
    <w:p w:rsidR="002A57A6" w:rsidRPr="005502EA" w:rsidRDefault="002A57A6" w:rsidP="0047274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72749">
        <w:rPr>
          <w:color w:val="000000"/>
          <w:sz w:val="28"/>
          <w:szCs w:val="28"/>
        </w:rPr>
        <w:t xml:space="preserve"> </w:t>
      </w:r>
      <w:r w:rsidRPr="005502EA">
        <w:rPr>
          <w:i/>
          <w:color w:val="000000"/>
          <w:sz w:val="28"/>
          <w:szCs w:val="28"/>
        </w:rPr>
        <w:t>Собственные педагогические п</w:t>
      </w:r>
      <w:r w:rsidR="005502EA" w:rsidRPr="005502EA">
        <w:rPr>
          <w:i/>
          <w:color w:val="000000"/>
          <w:sz w:val="28"/>
          <w:szCs w:val="28"/>
        </w:rPr>
        <w:t>ринципы и подходы к образованию:</w:t>
      </w:r>
    </w:p>
    <w:p w:rsidR="00B760EA" w:rsidRPr="00472749" w:rsidRDefault="005502EA" w:rsidP="00472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B760EA" w:rsidRPr="00472749">
        <w:rPr>
          <w:rFonts w:ascii="Times New Roman" w:hAnsi="Times New Roman" w:cs="Times New Roman"/>
          <w:sz w:val="28"/>
          <w:szCs w:val="28"/>
        </w:rPr>
        <w:t xml:space="preserve"> очень осторожно и бережно помочь ребёнк</w:t>
      </w:r>
      <w:r>
        <w:rPr>
          <w:rFonts w:ascii="Times New Roman" w:hAnsi="Times New Roman" w:cs="Times New Roman"/>
          <w:sz w:val="28"/>
          <w:szCs w:val="28"/>
        </w:rPr>
        <w:t>у раскрыться;</w:t>
      </w:r>
    </w:p>
    <w:p w:rsidR="00B760EA" w:rsidRPr="00472749" w:rsidRDefault="005502EA" w:rsidP="00472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B760EA" w:rsidRPr="00472749">
        <w:rPr>
          <w:rFonts w:ascii="Times New Roman" w:hAnsi="Times New Roman" w:cs="Times New Roman"/>
          <w:bCs/>
          <w:sz w:val="28"/>
          <w:szCs w:val="28"/>
        </w:rPr>
        <w:t> </w:t>
      </w:r>
      <w:r w:rsidR="00B760EA" w:rsidRPr="00472749">
        <w:rPr>
          <w:rFonts w:ascii="Times New Roman" w:hAnsi="Times New Roman" w:cs="Times New Roman"/>
          <w:iCs/>
          <w:sz w:val="28"/>
          <w:szCs w:val="28"/>
        </w:rPr>
        <w:t>«никогда не сравнивать детей друг с другом»</w:t>
      </w:r>
      <w:r w:rsidR="00B760EA" w:rsidRPr="00472749">
        <w:rPr>
          <w:rFonts w:ascii="Times New Roman" w:hAnsi="Times New Roman" w:cs="Times New Roman"/>
          <w:sz w:val="28"/>
          <w:szCs w:val="28"/>
        </w:rPr>
        <w:t xml:space="preserve">. Каждый ребёнок индивидуален. </w:t>
      </w:r>
    </w:p>
    <w:p w:rsidR="00B760EA" w:rsidRPr="00472749" w:rsidRDefault="005502EA" w:rsidP="00472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0EA" w:rsidRPr="00472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0EA" w:rsidRPr="00472749">
        <w:rPr>
          <w:rFonts w:ascii="Times New Roman" w:hAnsi="Times New Roman" w:cs="Times New Roman"/>
          <w:sz w:val="28"/>
          <w:szCs w:val="28"/>
        </w:rPr>
        <w:t>личный пример. Пример активности и тёплого отношения, жизнерадостности, пример отношения к другим. Необходимо доверие к ребёнку, способность понимать его внутренний мир, его состояние, безусловная любовь, </w:t>
      </w:r>
      <w:r w:rsidR="00B760EA" w:rsidRPr="00472749">
        <w:rPr>
          <w:rFonts w:ascii="Times New Roman" w:hAnsi="Times New Roman" w:cs="Times New Roman"/>
          <w:bCs/>
          <w:sz w:val="28"/>
          <w:szCs w:val="28"/>
        </w:rPr>
        <w:t>принятие ребенка таким</w:t>
      </w:r>
      <w:r w:rsidR="00B760EA" w:rsidRPr="00472749">
        <w:rPr>
          <w:rFonts w:ascii="Times New Roman" w:hAnsi="Times New Roman" w:cs="Times New Roman"/>
          <w:sz w:val="28"/>
          <w:szCs w:val="28"/>
        </w:rPr>
        <w:t xml:space="preserve">, какой он есть. </w:t>
      </w:r>
    </w:p>
    <w:p w:rsidR="002A57A6" w:rsidRPr="005502EA" w:rsidRDefault="002A57A6" w:rsidP="0047274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502EA">
        <w:rPr>
          <w:i/>
          <w:color w:val="000000"/>
          <w:sz w:val="28"/>
          <w:szCs w:val="28"/>
        </w:rPr>
        <w:t>Понимание миссии педагога в современных условиях.</w:t>
      </w:r>
    </w:p>
    <w:p w:rsidR="00B760EA" w:rsidRPr="00472749" w:rsidRDefault="00ED45D9" w:rsidP="005502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749">
        <w:rPr>
          <w:color w:val="000000"/>
          <w:sz w:val="28"/>
          <w:szCs w:val="28"/>
        </w:rPr>
        <w:t xml:space="preserve">Миссия воспитателя – </w:t>
      </w:r>
      <w:r w:rsidRPr="00472749">
        <w:rPr>
          <w:sz w:val="28"/>
          <w:szCs w:val="28"/>
        </w:rPr>
        <w:t>творить и еще раз, творить! В чем заключается творчество? В ежедневном взаимодействии с детьми. Каждого ребенка необходимо заинтересовать, вовлечь в деятельность, для этого мало обладать профессиональными умениями и навыками, а необходимо  иметь богатое воображение и фантазию, находить нестандартное решение жизненных ситуаций.</w:t>
      </w:r>
    </w:p>
    <w:p w:rsidR="002A57A6" w:rsidRPr="005502EA" w:rsidRDefault="002A57A6" w:rsidP="0047274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72749">
        <w:rPr>
          <w:color w:val="000000"/>
          <w:sz w:val="28"/>
          <w:szCs w:val="28"/>
        </w:rPr>
        <w:t xml:space="preserve"> </w:t>
      </w:r>
      <w:r w:rsidRPr="005502EA">
        <w:rPr>
          <w:i/>
          <w:color w:val="000000"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ED45D9" w:rsidRPr="00472749" w:rsidRDefault="00ED45D9" w:rsidP="005502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749">
        <w:rPr>
          <w:color w:val="000000"/>
          <w:sz w:val="28"/>
          <w:szCs w:val="28"/>
        </w:rPr>
        <w:t>В своей работе чаще всего использую здоровьесберегающие технологии – зрительные гимнастики, различные виды пальчиковых гимнастик</w:t>
      </w:r>
      <w:r w:rsidR="0052431B" w:rsidRPr="00472749">
        <w:rPr>
          <w:color w:val="000000"/>
          <w:sz w:val="28"/>
          <w:szCs w:val="28"/>
        </w:rPr>
        <w:t>.</w:t>
      </w:r>
    </w:p>
    <w:p w:rsidR="002A57A6" w:rsidRPr="005502EA" w:rsidRDefault="002A57A6" w:rsidP="0047274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502EA">
        <w:rPr>
          <w:i/>
          <w:color w:val="000000"/>
          <w:sz w:val="28"/>
          <w:szCs w:val="28"/>
        </w:rPr>
        <w:t>Чем любят заниматься Ваши воспитанники?</w:t>
      </w:r>
    </w:p>
    <w:p w:rsidR="0052431B" w:rsidRPr="00472749" w:rsidRDefault="0052431B" w:rsidP="0047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749">
        <w:rPr>
          <w:rFonts w:ascii="Times New Roman" w:hAnsi="Times New Roman" w:cs="Times New Roman"/>
          <w:sz w:val="28"/>
          <w:szCs w:val="28"/>
        </w:rPr>
        <w:t xml:space="preserve">Как и все дети дошкольного возраста, мои детки очень любят играть. Очень часто играем в различные дидактические игры, сюжетно – ролевые, подвижные. К игре дети готовы всегда, и моя задача состоит в том, чтобы веселье было не только развлечением, но и способствовало решению педагогических задач. </w:t>
      </w:r>
    </w:p>
    <w:p w:rsidR="002A57A6" w:rsidRPr="005502EA" w:rsidRDefault="002A57A6" w:rsidP="0047274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502EA">
        <w:rPr>
          <w:i/>
          <w:color w:val="000000"/>
          <w:sz w:val="28"/>
          <w:szCs w:val="28"/>
        </w:rPr>
        <w:t>Что в большей степени волнует современных родителей?</w:t>
      </w:r>
    </w:p>
    <w:p w:rsidR="008B3A70" w:rsidRDefault="008B3A70" w:rsidP="0047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749">
        <w:rPr>
          <w:rFonts w:ascii="Times New Roman" w:hAnsi="Times New Roman" w:cs="Times New Roman"/>
          <w:sz w:val="28"/>
          <w:szCs w:val="28"/>
        </w:rPr>
        <w:t xml:space="preserve">Современные родители очень занятые, детский сад </w:t>
      </w:r>
      <w:r w:rsidR="005502EA">
        <w:rPr>
          <w:rFonts w:ascii="Times New Roman" w:hAnsi="Times New Roman" w:cs="Times New Roman"/>
          <w:sz w:val="28"/>
          <w:szCs w:val="28"/>
        </w:rPr>
        <w:t xml:space="preserve">им </w:t>
      </w:r>
      <w:r w:rsidRPr="00472749">
        <w:rPr>
          <w:rFonts w:ascii="Times New Roman" w:hAnsi="Times New Roman" w:cs="Times New Roman"/>
          <w:sz w:val="28"/>
          <w:szCs w:val="28"/>
        </w:rPr>
        <w:t>жизненно необходим. Но</w:t>
      </w:r>
      <w:r w:rsidR="005502EA">
        <w:rPr>
          <w:rFonts w:ascii="Times New Roman" w:hAnsi="Times New Roman" w:cs="Times New Roman"/>
          <w:sz w:val="28"/>
          <w:szCs w:val="28"/>
        </w:rPr>
        <w:t>,</w:t>
      </w:r>
      <w:r w:rsidRPr="00472749">
        <w:rPr>
          <w:rFonts w:ascii="Times New Roman" w:hAnsi="Times New Roman" w:cs="Times New Roman"/>
          <w:sz w:val="28"/>
          <w:szCs w:val="28"/>
        </w:rPr>
        <w:t xml:space="preserve"> все же каждый родитель хочет, чтобы его ребенок был здоров, счастлив, умел дружить, поэтому на первый план выходит вопрос о взаимоотношениях </w:t>
      </w:r>
      <w:r w:rsidRPr="00472749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коллективе, способах </w:t>
      </w:r>
      <w:proofErr w:type="spellStart"/>
      <w:r w:rsidRPr="0047274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72749">
        <w:rPr>
          <w:rFonts w:ascii="Times New Roman" w:hAnsi="Times New Roman" w:cs="Times New Roman"/>
          <w:sz w:val="28"/>
          <w:szCs w:val="28"/>
        </w:rPr>
        <w:t>. Так же родителей интересует образование и развитие ребенка.</w:t>
      </w:r>
    </w:p>
    <w:p w:rsidR="00AE53A3" w:rsidRPr="00AE53A3" w:rsidRDefault="00AE53A3" w:rsidP="00AE53A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3A3">
        <w:rPr>
          <w:rFonts w:ascii="Times New Roman" w:hAnsi="Times New Roman" w:cs="Times New Roman"/>
          <w:i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AE53A3" w:rsidRPr="00472749" w:rsidRDefault="00AE53A3" w:rsidP="0047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3A3">
        <w:rPr>
          <w:rFonts w:ascii="Times New Roman" w:hAnsi="Times New Roman" w:cs="Times New Roman"/>
          <w:sz w:val="28"/>
          <w:szCs w:val="28"/>
        </w:rPr>
        <w:t xml:space="preserve">Нехватка мест возникает по мере увеличения рождаемости. Поэтому, необходимо расширить территории детских садов, т.к., наполняемость группы дошкольных организаций </w:t>
      </w:r>
      <w:proofErr w:type="gramStart"/>
      <w:r w:rsidRPr="00AE53A3">
        <w:rPr>
          <w:rFonts w:ascii="Times New Roman" w:hAnsi="Times New Roman" w:cs="Times New Roman"/>
          <w:sz w:val="28"/>
          <w:szCs w:val="28"/>
        </w:rPr>
        <w:t>значительно мала</w:t>
      </w:r>
      <w:proofErr w:type="gramEnd"/>
      <w:r w:rsidRPr="00AE53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53A3">
        <w:rPr>
          <w:rFonts w:ascii="Times New Roman" w:hAnsi="Times New Roman" w:cs="Times New Roman"/>
          <w:sz w:val="28"/>
          <w:szCs w:val="28"/>
        </w:rPr>
        <w:t xml:space="preserve">Так же, необходимо модернизировать здания, где дети смогут получать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AE53A3">
        <w:rPr>
          <w:rFonts w:ascii="Times New Roman" w:hAnsi="Times New Roman" w:cs="Times New Roman"/>
          <w:sz w:val="28"/>
          <w:szCs w:val="28"/>
        </w:rPr>
        <w:t xml:space="preserve"> через более интересные и современные способы  - интерактивные доски, различные работы про экспериментальной деятельности, </w:t>
      </w:r>
      <w:proofErr w:type="spellStart"/>
      <w:r w:rsidRPr="00AE53A3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AE53A3">
        <w:rPr>
          <w:rFonts w:ascii="Times New Roman" w:hAnsi="Times New Roman" w:cs="Times New Roman"/>
          <w:sz w:val="28"/>
          <w:szCs w:val="28"/>
        </w:rPr>
        <w:t xml:space="preserve"> оснащение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A57A6" w:rsidRPr="003764D3" w:rsidRDefault="002A57A6" w:rsidP="005502EA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764D3">
        <w:rPr>
          <w:i/>
          <w:color w:val="000000"/>
          <w:sz w:val="28"/>
          <w:szCs w:val="28"/>
        </w:rPr>
        <w:t xml:space="preserve"> Какие формы взаимодействия с родителями Вы</w:t>
      </w:r>
      <w:r w:rsidR="008B3A70" w:rsidRPr="003764D3">
        <w:rPr>
          <w:i/>
          <w:color w:val="000000"/>
          <w:sz w:val="28"/>
          <w:szCs w:val="28"/>
        </w:rPr>
        <w:t xml:space="preserve"> считаете наиболее эффективными?</w:t>
      </w:r>
    </w:p>
    <w:p w:rsidR="008B3A70" w:rsidRPr="00472749" w:rsidRDefault="008B3A70" w:rsidP="0047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749">
        <w:rPr>
          <w:rFonts w:ascii="Times New Roman" w:hAnsi="Times New Roman" w:cs="Times New Roman"/>
          <w:sz w:val="28"/>
          <w:szCs w:val="28"/>
        </w:rPr>
        <w:t xml:space="preserve">Свою работу с родителями стараюсь строить на взаимном доверии, понимании нужд и интересов ребенка. Наиболее эффективными формами взаимодействия считаю: </w:t>
      </w:r>
    </w:p>
    <w:p w:rsidR="008B3A70" w:rsidRPr="00472749" w:rsidRDefault="008B3A70" w:rsidP="0047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749">
        <w:rPr>
          <w:rFonts w:ascii="Times New Roman" w:hAnsi="Times New Roman" w:cs="Times New Roman"/>
          <w:sz w:val="28"/>
          <w:szCs w:val="28"/>
        </w:rPr>
        <w:t>- проведение совместных досугов, мастер-классов, дня открытых дверей, участие родителей конкурсах, когда родители наблюдают «изнутри» за деятельностью детей, воспитателя.</w:t>
      </w:r>
    </w:p>
    <w:p w:rsidR="005502EA" w:rsidRDefault="00EB6DE5" w:rsidP="0047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3A70" w:rsidRPr="00472749">
        <w:rPr>
          <w:rFonts w:ascii="Times New Roman" w:hAnsi="Times New Roman" w:cs="Times New Roman"/>
          <w:sz w:val="28"/>
          <w:szCs w:val="28"/>
        </w:rPr>
        <w:t xml:space="preserve"> информационная форма: папки – передвижки, в которые входят консульт</w:t>
      </w:r>
      <w:r w:rsidR="005502EA">
        <w:rPr>
          <w:rFonts w:ascii="Times New Roman" w:hAnsi="Times New Roman" w:cs="Times New Roman"/>
          <w:sz w:val="28"/>
          <w:szCs w:val="28"/>
        </w:rPr>
        <w:t>ации, памятки, рекомендации</w:t>
      </w:r>
      <w:r w:rsidR="008B3A70" w:rsidRPr="00472749">
        <w:rPr>
          <w:rFonts w:ascii="Times New Roman" w:hAnsi="Times New Roman" w:cs="Times New Roman"/>
          <w:sz w:val="28"/>
          <w:szCs w:val="28"/>
        </w:rPr>
        <w:t>.</w:t>
      </w:r>
    </w:p>
    <w:p w:rsidR="008B3A70" w:rsidRDefault="008B3A70" w:rsidP="0047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749">
        <w:rPr>
          <w:rFonts w:ascii="Times New Roman" w:hAnsi="Times New Roman" w:cs="Times New Roman"/>
          <w:sz w:val="28"/>
          <w:szCs w:val="28"/>
        </w:rPr>
        <w:t xml:space="preserve"> Наиболее новой формой моего взаимодействия с родителями является дистанционное общение. В социальных сетях  создана группа, в которой мы с родителями обмениваемся информацией, фото.</w:t>
      </w:r>
    </w:p>
    <w:p w:rsidR="00AE53A3" w:rsidRPr="00AE53A3" w:rsidRDefault="00AE53A3" w:rsidP="00AE53A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3A3">
        <w:rPr>
          <w:rFonts w:ascii="Times New Roman" w:hAnsi="Times New Roman" w:cs="Times New Roman"/>
          <w:i/>
          <w:sz w:val="28"/>
          <w:szCs w:val="28"/>
        </w:rPr>
        <w:t>Ваши достижения в работе.</w:t>
      </w:r>
    </w:p>
    <w:p w:rsidR="00AE53A3" w:rsidRPr="00AE53A3" w:rsidRDefault="00AE53A3" w:rsidP="00AE53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муниципальный уровень - конкурс</w:t>
      </w:r>
      <w:r w:rsidRPr="00AE53A3">
        <w:rPr>
          <w:rFonts w:ascii="Times New Roman" w:hAnsi="Times New Roman" w:cs="Times New Roman"/>
          <w:sz w:val="28"/>
          <w:szCs w:val="28"/>
        </w:rPr>
        <w:t xml:space="preserve"> творческих и исследовательских проектов «Я - исследователь»</w:t>
      </w:r>
      <w:r>
        <w:rPr>
          <w:rFonts w:ascii="Times New Roman" w:hAnsi="Times New Roman" w:cs="Times New Roman"/>
          <w:sz w:val="28"/>
          <w:szCs w:val="28"/>
        </w:rPr>
        <w:t xml:space="preserve"> (Диплом 2 место)</w:t>
      </w:r>
      <w:r w:rsidRPr="00AE53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фестиваль – конкурс  «Питание и здоровье» в номинации </w:t>
      </w:r>
      <w:r w:rsidRPr="00AE53A3">
        <w:rPr>
          <w:rFonts w:ascii="Times New Roman" w:hAnsi="Times New Roman" w:cs="Times New Roman"/>
          <w:sz w:val="28"/>
          <w:szCs w:val="28"/>
        </w:rPr>
        <w:t xml:space="preserve"> «Здоровое Пропитание».</w:t>
      </w:r>
      <w:proofErr w:type="gramEnd"/>
    </w:p>
    <w:p w:rsidR="002A57A6" w:rsidRPr="00472749" w:rsidRDefault="002A57A6" w:rsidP="004727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02EA">
        <w:rPr>
          <w:i/>
          <w:color w:val="000000"/>
          <w:sz w:val="28"/>
          <w:szCs w:val="28"/>
        </w:rPr>
        <w:t>Над какой темой Вы работаете, как долго, каковы результаты</w:t>
      </w:r>
      <w:r w:rsidRPr="00472749">
        <w:rPr>
          <w:color w:val="000000"/>
          <w:sz w:val="28"/>
          <w:szCs w:val="28"/>
        </w:rPr>
        <w:t>?</w:t>
      </w:r>
    </w:p>
    <w:p w:rsidR="002A57A6" w:rsidRPr="00472749" w:rsidRDefault="008B3A70" w:rsidP="00550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49">
        <w:rPr>
          <w:rFonts w:ascii="Times New Roman" w:hAnsi="Times New Roman" w:cs="Times New Roman"/>
          <w:sz w:val="28"/>
          <w:szCs w:val="28"/>
        </w:rPr>
        <w:t>Я совсем неда</w:t>
      </w:r>
      <w:r w:rsidR="00AE53A3">
        <w:rPr>
          <w:rFonts w:ascii="Times New Roman" w:hAnsi="Times New Roman" w:cs="Times New Roman"/>
          <w:sz w:val="28"/>
          <w:szCs w:val="28"/>
        </w:rPr>
        <w:t>вно начала работать над темой «</w:t>
      </w:r>
      <w:r w:rsidRPr="0047274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через продуктивную деятельность». </w:t>
      </w:r>
      <w:bookmarkStart w:id="0" w:name="_GoBack"/>
      <w:bookmarkEnd w:id="0"/>
      <w:r w:rsidR="00AE53A3">
        <w:rPr>
          <w:rFonts w:ascii="Times New Roman" w:hAnsi="Times New Roman" w:cs="Times New Roman"/>
          <w:sz w:val="28"/>
          <w:szCs w:val="28"/>
        </w:rPr>
        <w:t>Составление авторской программы по дополнительным образовательным услугам.</w:t>
      </w:r>
    </w:p>
    <w:p w:rsidR="00AE53A3" w:rsidRPr="00AE53A3" w:rsidRDefault="00AE53A3" w:rsidP="00AE53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3A3">
        <w:rPr>
          <w:rFonts w:ascii="Times New Roman" w:hAnsi="Times New Roman" w:cs="Times New Roman"/>
          <w:i/>
          <w:sz w:val="28"/>
          <w:szCs w:val="28"/>
        </w:rPr>
        <w:t>Есть ли у Вас методические авторские разработки?</w:t>
      </w:r>
    </w:p>
    <w:p w:rsidR="00AE53A3" w:rsidRPr="00AE53A3" w:rsidRDefault="00AE53A3" w:rsidP="00AE5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A3">
        <w:rPr>
          <w:rFonts w:ascii="Times New Roman" w:hAnsi="Times New Roman" w:cs="Times New Roman"/>
          <w:sz w:val="28"/>
          <w:szCs w:val="28"/>
        </w:rPr>
        <w:t xml:space="preserve">Разработала  и внедрила  программу занятий  по дополнительному образованию дошкольников </w:t>
      </w:r>
      <w:r w:rsidR="00EB6DE5">
        <w:rPr>
          <w:rFonts w:ascii="Times New Roman" w:hAnsi="Times New Roman" w:cs="Times New Roman"/>
          <w:sz w:val="28"/>
          <w:szCs w:val="28"/>
        </w:rPr>
        <w:t>в кружке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A3">
        <w:rPr>
          <w:rFonts w:ascii="Times New Roman" w:hAnsi="Times New Roman" w:cs="Times New Roman"/>
          <w:sz w:val="28"/>
          <w:szCs w:val="28"/>
        </w:rPr>
        <w:t xml:space="preserve">«Очумелые ручки» (2017-2018 </w:t>
      </w:r>
      <w:proofErr w:type="spellStart"/>
      <w:proofErr w:type="gramStart"/>
      <w:r w:rsidRPr="00AE53A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E53A3">
        <w:rPr>
          <w:rFonts w:ascii="Times New Roman" w:hAnsi="Times New Roman" w:cs="Times New Roman"/>
          <w:sz w:val="28"/>
          <w:szCs w:val="28"/>
        </w:rPr>
        <w:t>).</w:t>
      </w:r>
    </w:p>
    <w:p w:rsidR="008A64A9" w:rsidRPr="00AE53A3" w:rsidRDefault="00AE53A3" w:rsidP="00AE5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A3">
        <w:rPr>
          <w:rFonts w:ascii="Times New Roman" w:hAnsi="Times New Roman" w:cs="Times New Roman"/>
          <w:sz w:val="28"/>
          <w:szCs w:val="28"/>
        </w:rPr>
        <w:t>Разработала  и внедрила  программу занятий  по дополнительному образованию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кружке </w:t>
      </w:r>
      <w:r w:rsidRPr="00AE53A3">
        <w:rPr>
          <w:rFonts w:ascii="Times New Roman" w:hAnsi="Times New Roman" w:cs="Times New Roman"/>
          <w:sz w:val="28"/>
          <w:szCs w:val="28"/>
        </w:rPr>
        <w:t xml:space="preserve"> «Занимательное плетение» (2019-2020 </w:t>
      </w:r>
      <w:proofErr w:type="spellStart"/>
      <w:proofErr w:type="gramStart"/>
      <w:r w:rsidRPr="00AE53A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E53A3">
        <w:rPr>
          <w:rFonts w:ascii="Times New Roman" w:hAnsi="Times New Roman" w:cs="Times New Roman"/>
          <w:sz w:val="28"/>
          <w:szCs w:val="28"/>
        </w:rPr>
        <w:t>).</w:t>
      </w:r>
    </w:p>
    <w:sectPr w:rsidR="008A64A9" w:rsidRPr="00AE53A3" w:rsidSect="00D3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B4"/>
    <w:rsid w:val="00293EB4"/>
    <w:rsid w:val="002A57A6"/>
    <w:rsid w:val="002D78BD"/>
    <w:rsid w:val="003764D3"/>
    <w:rsid w:val="0046159A"/>
    <w:rsid w:val="00472749"/>
    <w:rsid w:val="0052431B"/>
    <w:rsid w:val="005502EA"/>
    <w:rsid w:val="00683C6A"/>
    <w:rsid w:val="008A64A9"/>
    <w:rsid w:val="008B3A70"/>
    <w:rsid w:val="00906AAC"/>
    <w:rsid w:val="00AE53A3"/>
    <w:rsid w:val="00B760EA"/>
    <w:rsid w:val="00D377AD"/>
    <w:rsid w:val="00EB6DE5"/>
    <w:rsid w:val="00ED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4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8</cp:revision>
  <dcterms:created xsi:type="dcterms:W3CDTF">2020-08-23T17:32:00Z</dcterms:created>
  <dcterms:modified xsi:type="dcterms:W3CDTF">2020-08-25T04:52:00Z</dcterms:modified>
</cp:coreProperties>
</file>